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67D5" w14:textId="4FCFEFE5" w:rsidR="00E82F14" w:rsidRDefault="00E82F14" w:rsidP="00E82F14">
      <w:pPr>
        <w:tabs>
          <w:tab w:val="left" w:pos="3105"/>
        </w:tabs>
        <w:rPr>
          <w:b/>
          <w:bCs/>
          <w:u w:val="single"/>
        </w:rPr>
      </w:pPr>
      <w:r>
        <w:rPr>
          <w:b/>
          <w:bCs/>
          <w:u w:val="single"/>
        </w:rPr>
        <w:t>MONDAY,</w:t>
      </w:r>
      <w:r>
        <w:rPr>
          <w:b/>
          <w:bCs/>
          <w:u w:val="single"/>
        </w:rPr>
        <w:t xml:space="preserve"> OCTOBER 1</w:t>
      </w:r>
      <w:r>
        <w:rPr>
          <w:b/>
          <w:bCs/>
          <w:u w:val="single"/>
        </w:rPr>
        <w:t>, 2018</w:t>
      </w:r>
    </w:p>
    <w:p w14:paraId="0BE65097" w14:textId="77777777" w:rsidR="00E82F14" w:rsidRDefault="00E82F14" w:rsidP="00E82F14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</w:pPr>
      <w:r>
        <w:tab/>
      </w:r>
      <w:r>
        <w:tab/>
      </w:r>
      <w:r>
        <w:tab/>
      </w:r>
    </w:p>
    <w:p w14:paraId="1DAE6E39" w14:textId="4E70CC39" w:rsidR="00E82F14" w:rsidRDefault="00E82F14" w:rsidP="00E82F14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Meeting Called to Order</w:t>
      </w:r>
      <w:r>
        <w:rPr>
          <w:sz w:val="22"/>
          <w:szCs w:val="22"/>
        </w:rPr>
        <w:tab/>
      </w:r>
    </w:p>
    <w:p w14:paraId="47C7517B" w14:textId="77777777" w:rsidR="00E82F14" w:rsidRDefault="00E82F14" w:rsidP="00E82F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Invocation</w:t>
      </w:r>
    </w:p>
    <w:p w14:paraId="448DAE2E" w14:textId="77777777" w:rsidR="00E82F14" w:rsidRDefault="00E82F14" w:rsidP="00E82F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Roll Call</w:t>
      </w:r>
    </w:p>
    <w:p w14:paraId="0A5FF407" w14:textId="576585BC" w:rsidR="00E82F14" w:rsidRDefault="00E82F14" w:rsidP="00E82F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Review of Minutes:</w:t>
      </w:r>
      <w:r>
        <w:rPr>
          <w:sz w:val="22"/>
          <w:szCs w:val="22"/>
        </w:rPr>
        <w:t xml:space="preserve"> September 10</w:t>
      </w:r>
      <w:r>
        <w:rPr>
          <w:sz w:val="22"/>
          <w:szCs w:val="22"/>
        </w:rPr>
        <w:t>, 2018 Regular Council Meeting</w:t>
      </w:r>
    </w:p>
    <w:p w14:paraId="1E2177CD" w14:textId="77777777" w:rsidR="00E82F14" w:rsidRDefault="00E82F14" w:rsidP="00E82F14">
      <w:pPr>
        <w:keepNext/>
        <w:outlineLvl w:val="1"/>
        <w:rPr>
          <w:sz w:val="22"/>
          <w:szCs w:val="22"/>
        </w:rPr>
      </w:pPr>
    </w:p>
    <w:p w14:paraId="04FDC35A" w14:textId="77777777" w:rsidR="00E82F14" w:rsidRDefault="00E82F14" w:rsidP="00E82F14">
      <w:pPr>
        <w:keepNext/>
        <w:outlineLvl w:val="1"/>
        <w:rPr>
          <w:b/>
          <w:bCs/>
          <w:u w:val="single"/>
        </w:rPr>
      </w:pPr>
      <w:r>
        <w:rPr>
          <w:b/>
          <w:bCs/>
          <w:u w:val="single"/>
        </w:rPr>
        <w:t>COMMUNITY COMMENTS</w:t>
      </w:r>
    </w:p>
    <w:p w14:paraId="163BF8F0" w14:textId="77777777" w:rsidR="00E82F14" w:rsidRDefault="00E82F14" w:rsidP="00E82F14">
      <w:pPr>
        <w:rPr>
          <w:sz w:val="22"/>
          <w:szCs w:val="22"/>
        </w:rPr>
      </w:pPr>
    </w:p>
    <w:p w14:paraId="15C9CD3B" w14:textId="77777777" w:rsidR="00E82F14" w:rsidRDefault="00E82F14" w:rsidP="00E82F1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1.  Public Comment (Item(s) Not on Presented Agenda)</w:t>
      </w:r>
    </w:p>
    <w:p w14:paraId="79D31331" w14:textId="77777777" w:rsidR="00E82F14" w:rsidRDefault="00E82F14" w:rsidP="00E82F1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2.  Main Street Gentry Chamber of Commerce – Janie Parks</w:t>
      </w:r>
    </w:p>
    <w:p w14:paraId="319438EF" w14:textId="77777777" w:rsidR="00E82F14" w:rsidRDefault="00E82F14" w:rsidP="00E82F1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3.  Gentry Senior Activity Center – Maxine Foster</w:t>
      </w:r>
    </w:p>
    <w:p w14:paraId="1E5905AA" w14:textId="77777777" w:rsidR="00E82F14" w:rsidRDefault="00E82F14" w:rsidP="00E82F14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4.  Gentry Public Schools – Terrie Metz</w:t>
      </w:r>
    </w:p>
    <w:p w14:paraId="583B0041" w14:textId="77777777" w:rsidR="00E82F14" w:rsidRDefault="00E82F14" w:rsidP="00E82F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85B1FA" w14:textId="77777777" w:rsidR="00E82F14" w:rsidRDefault="00E82F14" w:rsidP="00E82F14">
      <w:pPr>
        <w:rPr>
          <w:sz w:val="22"/>
          <w:szCs w:val="22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UNFINISHED BUSINESS</w:t>
      </w:r>
    </w:p>
    <w:p w14:paraId="2609A108" w14:textId="77777777" w:rsidR="00E82F14" w:rsidRDefault="00E82F14" w:rsidP="00E82F14"/>
    <w:p w14:paraId="5A73883F" w14:textId="77777777" w:rsidR="00E82F14" w:rsidRDefault="00E82F14" w:rsidP="00E82F14">
      <w:pPr>
        <w:ind w:left="1440"/>
      </w:pPr>
      <w:r>
        <w:t>1.  Dawn Hill East Bridge Update</w:t>
      </w:r>
    </w:p>
    <w:p w14:paraId="1D3EB8A6" w14:textId="77777777" w:rsidR="00E82F14" w:rsidRDefault="00E82F14" w:rsidP="00E82F14">
      <w:pPr>
        <w:ind w:left="1440"/>
      </w:pPr>
      <w:r>
        <w:t>2.  Park Master Plan Update</w:t>
      </w:r>
    </w:p>
    <w:p w14:paraId="0A3E7107" w14:textId="77777777" w:rsidR="00E82F14" w:rsidRDefault="00E82F14" w:rsidP="00E82F14">
      <w:pPr>
        <w:ind w:left="1440"/>
      </w:pPr>
      <w:r>
        <w:t>3.  Water Storage Facility Update</w:t>
      </w:r>
    </w:p>
    <w:p w14:paraId="1882E047" w14:textId="7401D24E" w:rsidR="00E82F14" w:rsidRDefault="00E82F14" w:rsidP="00E82F14">
      <w:pPr>
        <w:ind w:left="1440"/>
      </w:pPr>
      <w:r>
        <w:t xml:space="preserve">4.  </w:t>
      </w:r>
      <w:r>
        <w:t>EMS Update</w:t>
      </w:r>
    </w:p>
    <w:p w14:paraId="6FE2C940" w14:textId="77777777" w:rsidR="00E82F14" w:rsidRDefault="00E82F14" w:rsidP="00E82F14">
      <w:pPr>
        <w:ind w:left="1440"/>
      </w:pPr>
      <w:r>
        <w:t xml:space="preserve">5.  </w:t>
      </w:r>
    </w:p>
    <w:p w14:paraId="6A4F84B3" w14:textId="77777777" w:rsidR="00E82F14" w:rsidRDefault="00E82F14" w:rsidP="00E82F14">
      <w:pPr>
        <w:ind w:left="1440"/>
      </w:pPr>
    </w:p>
    <w:p w14:paraId="07A2A8F6" w14:textId="77777777" w:rsidR="00E82F14" w:rsidRDefault="00E82F14" w:rsidP="00E82F14">
      <w:r>
        <w:rPr>
          <w:b/>
          <w:bCs/>
          <w:u w:val="single"/>
        </w:rPr>
        <w:t>NEW BUSINESS</w:t>
      </w:r>
    </w:p>
    <w:p w14:paraId="0638A85B" w14:textId="77777777" w:rsidR="00E82F14" w:rsidRDefault="00E82F14" w:rsidP="00E82F14">
      <w:pPr>
        <w:ind w:left="720"/>
      </w:pPr>
    </w:p>
    <w:p w14:paraId="469F6D5F" w14:textId="5A71B41C" w:rsidR="00E82F14" w:rsidRDefault="00E82F14" w:rsidP="00E82F14">
      <w:pPr>
        <w:ind w:left="720" w:firstLine="720"/>
      </w:pPr>
      <w:r>
        <w:t xml:space="preserve">1.  </w:t>
      </w:r>
      <w:r>
        <w:t>Sunset Ridge Subdivision Phase 1B Final Plat Acceptance Ordinance</w:t>
      </w:r>
    </w:p>
    <w:p w14:paraId="6D33A5D5" w14:textId="5F5602BB" w:rsidR="00E82F14" w:rsidRDefault="00E82F14" w:rsidP="00E82F14">
      <w:pPr>
        <w:ind w:left="720" w:firstLine="720"/>
      </w:pPr>
      <w:r>
        <w:t xml:space="preserve">2.  </w:t>
      </w:r>
      <w:r>
        <w:t>2018 Millage Resolution</w:t>
      </w:r>
    </w:p>
    <w:p w14:paraId="716DD1CA" w14:textId="3A1ABC88" w:rsidR="00E82F14" w:rsidRDefault="00E82F14" w:rsidP="00E82F14">
      <w:pPr>
        <w:tabs>
          <w:tab w:val="left" w:pos="3750"/>
        </w:tabs>
        <w:ind w:left="720" w:firstLine="720"/>
      </w:pPr>
      <w:r>
        <w:t xml:space="preserve">3.  </w:t>
      </w:r>
      <w:r w:rsidR="002A47B8">
        <w:t>Sign Ordinance Discussion</w:t>
      </w:r>
    </w:p>
    <w:p w14:paraId="1D162480" w14:textId="3D1D59A9" w:rsidR="00E82F14" w:rsidRDefault="00E82F14" w:rsidP="00E82F14">
      <w:pPr>
        <w:tabs>
          <w:tab w:val="left" w:pos="3750"/>
        </w:tabs>
        <w:ind w:left="720" w:firstLine="720"/>
      </w:pPr>
      <w:r>
        <w:t xml:space="preserve">4.  </w:t>
      </w:r>
      <w:r w:rsidR="002A47B8">
        <w:t>Feral Cat Discussion</w:t>
      </w:r>
    </w:p>
    <w:p w14:paraId="75830E8D" w14:textId="77777777" w:rsidR="00E82F14" w:rsidRDefault="00E82F14" w:rsidP="00E82F14">
      <w:pPr>
        <w:tabs>
          <w:tab w:val="left" w:pos="3750"/>
        </w:tabs>
        <w:ind w:left="720" w:firstLine="720"/>
      </w:pPr>
      <w:r>
        <w:t xml:space="preserve">5.  </w:t>
      </w:r>
    </w:p>
    <w:p w14:paraId="3FD21F13" w14:textId="77777777" w:rsidR="00E82F14" w:rsidRDefault="00E82F14" w:rsidP="00E82F14">
      <w:pPr>
        <w:tabs>
          <w:tab w:val="left" w:pos="3750"/>
        </w:tabs>
        <w:ind w:left="720" w:firstLine="720"/>
      </w:pPr>
    </w:p>
    <w:p w14:paraId="7AFEEC72" w14:textId="77777777" w:rsidR="00E82F14" w:rsidRDefault="00E82F14" w:rsidP="00E82F14">
      <w:pPr>
        <w:ind w:left="720"/>
        <w:rPr>
          <w:sz w:val="22"/>
          <w:szCs w:val="22"/>
        </w:rPr>
      </w:pPr>
      <w:r>
        <w:rPr>
          <w:sz w:val="22"/>
          <w:szCs w:val="22"/>
        </w:rPr>
        <w:t>Any items that may arise after the publication of this Agenda must be voted on, to be heard, by the majority of the City Council.</w:t>
      </w:r>
    </w:p>
    <w:p w14:paraId="20C1DBBC" w14:textId="77777777" w:rsidR="00E82F14" w:rsidRDefault="00E82F14" w:rsidP="00E82F14">
      <w:pPr>
        <w:keepNext/>
        <w:outlineLvl w:val="1"/>
        <w:rPr>
          <w:b/>
          <w:bCs/>
        </w:rPr>
      </w:pPr>
      <w:r>
        <w:rPr>
          <w:b/>
          <w:bCs/>
        </w:rPr>
        <w:t xml:space="preserve">           </w:t>
      </w:r>
    </w:p>
    <w:p w14:paraId="48177AC3" w14:textId="77777777" w:rsidR="00E82F14" w:rsidRDefault="00E82F14" w:rsidP="00E82F14">
      <w:pPr>
        <w:keepNext/>
        <w:outlineLvl w:val="1"/>
        <w:rPr>
          <w:b/>
          <w:bCs/>
        </w:rPr>
      </w:pPr>
    </w:p>
    <w:p w14:paraId="47CD5EE9" w14:textId="77777777" w:rsidR="00E82F14" w:rsidRDefault="00E82F14" w:rsidP="00E82F14">
      <w:pPr>
        <w:keepNext/>
        <w:ind w:left="1080" w:hanging="1080"/>
        <w:outlineLvl w:val="2"/>
        <w:rPr>
          <w:b/>
          <w:bCs/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ANNOUNCEMENTS</w:t>
      </w:r>
    </w:p>
    <w:p w14:paraId="2CBEE2D8" w14:textId="77777777" w:rsidR="00E82F14" w:rsidRDefault="00E82F14" w:rsidP="00E82F14">
      <w:pPr>
        <w:rPr>
          <w:sz w:val="20"/>
          <w:szCs w:val="20"/>
        </w:rPr>
      </w:pPr>
    </w:p>
    <w:p w14:paraId="582DEFD2" w14:textId="549A0468" w:rsidR="00EF5A5F" w:rsidRPr="002A47B8" w:rsidRDefault="00EF5A5F" w:rsidP="00E82F14">
      <w:pPr>
        <w:pStyle w:val="ListParagraph"/>
        <w:numPr>
          <w:ilvl w:val="0"/>
          <w:numId w:val="1"/>
        </w:numPr>
        <w:ind w:left="1495"/>
      </w:pPr>
      <w:r w:rsidRPr="002A47B8">
        <w:t>Coffee with a Cop, October 3, 2018 8-10am</w:t>
      </w:r>
      <w:r w:rsidR="002A47B8" w:rsidRPr="002A47B8">
        <w:t xml:space="preserve"> @</w:t>
      </w:r>
      <w:r w:rsidR="00E76413" w:rsidRPr="002A47B8">
        <w:t xml:space="preserve"> Gentry Senior Activity Center</w:t>
      </w:r>
    </w:p>
    <w:p w14:paraId="321135E9" w14:textId="4BA6C705" w:rsidR="00E82F14" w:rsidRPr="002A47B8" w:rsidRDefault="00E82F14" w:rsidP="00E82F14">
      <w:pPr>
        <w:pStyle w:val="ListParagraph"/>
        <w:numPr>
          <w:ilvl w:val="0"/>
          <w:numId w:val="1"/>
        </w:numPr>
        <w:ind w:left="1495"/>
      </w:pPr>
      <w:r w:rsidRPr="002A47B8">
        <w:t xml:space="preserve">Planning Commission Meeting, </w:t>
      </w:r>
      <w:r w:rsidR="00EF5A5F" w:rsidRPr="002A47B8">
        <w:t xml:space="preserve">October 18, </w:t>
      </w:r>
      <w:r w:rsidRPr="002A47B8">
        <w:t>2018 @ 7pm</w:t>
      </w:r>
    </w:p>
    <w:p w14:paraId="751E3737" w14:textId="3FC92856" w:rsidR="002A47B8" w:rsidRDefault="002A47B8" w:rsidP="00E82F14">
      <w:pPr>
        <w:pStyle w:val="ListParagraph"/>
        <w:numPr>
          <w:ilvl w:val="0"/>
          <w:numId w:val="1"/>
        </w:numPr>
        <w:ind w:left="1495"/>
      </w:pPr>
      <w:r>
        <w:t xml:space="preserve">Go Pink </w:t>
      </w:r>
      <w:r w:rsidR="00FE387D">
        <w:t>f</w:t>
      </w:r>
      <w:bookmarkStart w:id="0" w:name="_GoBack"/>
      <w:bookmarkEnd w:id="0"/>
      <w:r w:rsidR="00FE387D">
        <w:t xml:space="preserve">or the Cure </w:t>
      </w:r>
      <w:r>
        <w:t>Day, October 19, 2018</w:t>
      </w:r>
    </w:p>
    <w:p w14:paraId="428C18D7" w14:textId="47BE931A" w:rsidR="00EF5A5F" w:rsidRPr="002A47B8" w:rsidRDefault="00EF5A5F" w:rsidP="00E82F14">
      <w:pPr>
        <w:pStyle w:val="ListParagraph"/>
        <w:numPr>
          <w:ilvl w:val="0"/>
          <w:numId w:val="1"/>
        </w:numPr>
        <w:ind w:left="1495"/>
      </w:pPr>
      <w:r w:rsidRPr="002A47B8">
        <w:t>Trick or Treat on Main Street, October 31, 2018</w:t>
      </w:r>
    </w:p>
    <w:p w14:paraId="594E0362" w14:textId="77777777" w:rsidR="00E82F14" w:rsidRPr="002A47B8" w:rsidRDefault="00E82F14" w:rsidP="00E82F14">
      <w:pPr>
        <w:ind w:left="1495"/>
      </w:pPr>
    </w:p>
    <w:p w14:paraId="20E4BB58" w14:textId="77777777" w:rsidR="00E82F14" w:rsidRDefault="00E82F14" w:rsidP="00E82F14">
      <w:pPr>
        <w:ind w:left="1495"/>
        <w:rPr>
          <w:sz w:val="28"/>
        </w:rPr>
      </w:pPr>
    </w:p>
    <w:p w14:paraId="01F3D24C" w14:textId="77777777" w:rsidR="00E82F14" w:rsidRDefault="00E82F14" w:rsidP="00E82F14">
      <w:pPr>
        <w:ind w:left="2935" w:firstLine="665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  <w:u w:val="single"/>
        </w:rPr>
        <w:t>2016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2017                     2018</w:t>
      </w:r>
    </w:p>
    <w:p w14:paraId="01D77159" w14:textId="1A58F888" w:rsidR="00E82F14" w:rsidRPr="002A47B8" w:rsidRDefault="00E82F14" w:rsidP="00E82F14">
      <w:pPr>
        <w:ind w:left="1495"/>
        <w:contextualSpacing/>
        <w:rPr>
          <w:sz w:val="20"/>
          <w:szCs w:val="20"/>
        </w:rPr>
      </w:pPr>
      <w:r w:rsidRPr="002A47B8">
        <w:rPr>
          <w:sz w:val="20"/>
          <w:szCs w:val="20"/>
        </w:rPr>
        <w:t>City Sales &amp; Use</w:t>
      </w:r>
      <w:r w:rsidRPr="002A47B8">
        <w:rPr>
          <w:sz w:val="20"/>
          <w:szCs w:val="20"/>
        </w:rPr>
        <w:tab/>
      </w:r>
      <w:r w:rsidRPr="002A47B8">
        <w:rPr>
          <w:sz w:val="20"/>
          <w:szCs w:val="20"/>
        </w:rPr>
        <w:tab/>
        <w:t>$</w:t>
      </w:r>
      <w:r w:rsidR="002A47B8" w:rsidRPr="002A47B8">
        <w:rPr>
          <w:sz w:val="20"/>
          <w:szCs w:val="20"/>
        </w:rPr>
        <w:t>48</w:t>
      </w:r>
      <w:r w:rsidRPr="002A47B8">
        <w:rPr>
          <w:sz w:val="20"/>
          <w:szCs w:val="20"/>
        </w:rPr>
        <w:t>,</w:t>
      </w:r>
      <w:r w:rsidR="002A47B8" w:rsidRPr="002A47B8">
        <w:rPr>
          <w:sz w:val="20"/>
          <w:szCs w:val="20"/>
        </w:rPr>
        <w:t>211</w:t>
      </w:r>
      <w:r w:rsidRPr="002A47B8">
        <w:rPr>
          <w:sz w:val="20"/>
          <w:szCs w:val="20"/>
        </w:rPr>
        <w:t>.</w:t>
      </w:r>
      <w:r w:rsidR="002A47B8" w:rsidRPr="002A47B8">
        <w:rPr>
          <w:sz w:val="20"/>
          <w:szCs w:val="20"/>
        </w:rPr>
        <w:t>52</w:t>
      </w:r>
      <w:r w:rsidRPr="002A47B8">
        <w:rPr>
          <w:sz w:val="20"/>
          <w:szCs w:val="20"/>
        </w:rPr>
        <w:tab/>
        <w:t>$</w:t>
      </w:r>
      <w:r w:rsidR="002A47B8" w:rsidRPr="002A47B8">
        <w:rPr>
          <w:sz w:val="20"/>
          <w:szCs w:val="20"/>
        </w:rPr>
        <w:t>48</w:t>
      </w:r>
      <w:r w:rsidRPr="002A47B8">
        <w:rPr>
          <w:sz w:val="20"/>
          <w:szCs w:val="20"/>
        </w:rPr>
        <w:t>,</w:t>
      </w:r>
      <w:r w:rsidR="002A47B8" w:rsidRPr="002A47B8">
        <w:rPr>
          <w:sz w:val="20"/>
          <w:szCs w:val="20"/>
        </w:rPr>
        <w:t>361</w:t>
      </w:r>
      <w:r w:rsidRPr="002A47B8">
        <w:rPr>
          <w:sz w:val="20"/>
          <w:szCs w:val="20"/>
        </w:rPr>
        <w:t>.</w:t>
      </w:r>
      <w:r w:rsidR="002A47B8" w:rsidRPr="002A47B8">
        <w:rPr>
          <w:sz w:val="20"/>
          <w:szCs w:val="20"/>
        </w:rPr>
        <w:t>82</w:t>
      </w:r>
      <w:r w:rsidRPr="002A47B8">
        <w:rPr>
          <w:sz w:val="20"/>
          <w:szCs w:val="20"/>
        </w:rPr>
        <w:tab/>
        <w:t>$</w:t>
      </w:r>
      <w:r w:rsidR="002A47B8" w:rsidRPr="002A47B8">
        <w:rPr>
          <w:sz w:val="20"/>
          <w:szCs w:val="20"/>
        </w:rPr>
        <w:t>69</w:t>
      </w:r>
      <w:r w:rsidRPr="002A47B8">
        <w:rPr>
          <w:sz w:val="20"/>
          <w:szCs w:val="20"/>
        </w:rPr>
        <w:t>,</w:t>
      </w:r>
      <w:r w:rsidR="002A47B8" w:rsidRPr="002A47B8">
        <w:rPr>
          <w:sz w:val="20"/>
          <w:szCs w:val="20"/>
        </w:rPr>
        <w:t>234</w:t>
      </w:r>
      <w:r w:rsidRPr="002A47B8">
        <w:rPr>
          <w:sz w:val="20"/>
          <w:szCs w:val="20"/>
        </w:rPr>
        <w:t>.</w:t>
      </w:r>
      <w:r w:rsidR="002A47B8" w:rsidRPr="002A47B8">
        <w:rPr>
          <w:sz w:val="20"/>
          <w:szCs w:val="20"/>
        </w:rPr>
        <w:t>65</w:t>
      </w:r>
      <w:r w:rsidRPr="002A47B8">
        <w:rPr>
          <w:sz w:val="20"/>
          <w:szCs w:val="20"/>
        </w:rPr>
        <w:tab/>
      </w:r>
      <w:r w:rsidRPr="002A47B8">
        <w:rPr>
          <w:sz w:val="20"/>
          <w:szCs w:val="20"/>
        </w:rPr>
        <w:tab/>
        <w:t xml:space="preserve"> </w:t>
      </w:r>
    </w:p>
    <w:p w14:paraId="41241E9A" w14:textId="456E970E" w:rsidR="00E82F14" w:rsidRDefault="00E82F14" w:rsidP="00E82F14">
      <w:pPr>
        <w:ind w:left="1495"/>
        <w:rPr>
          <w:sz w:val="28"/>
        </w:rPr>
      </w:pPr>
      <w:r w:rsidRPr="002A47B8">
        <w:rPr>
          <w:sz w:val="20"/>
          <w:szCs w:val="20"/>
        </w:rPr>
        <w:t>County Tax</w:t>
      </w:r>
      <w:r w:rsidRPr="002A47B8">
        <w:rPr>
          <w:sz w:val="20"/>
          <w:szCs w:val="20"/>
        </w:rPr>
        <w:tab/>
      </w:r>
      <w:r w:rsidRPr="002A47B8">
        <w:rPr>
          <w:sz w:val="20"/>
          <w:szCs w:val="20"/>
        </w:rPr>
        <w:tab/>
        <w:t>$</w:t>
      </w:r>
      <w:r w:rsidR="002A47B8" w:rsidRPr="002A47B8">
        <w:rPr>
          <w:sz w:val="20"/>
          <w:szCs w:val="20"/>
        </w:rPr>
        <w:t>57</w:t>
      </w:r>
      <w:r w:rsidRPr="002A47B8">
        <w:rPr>
          <w:sz w:val="20"/>
          <w:szCs w:val="20"/>
        </w:rPr>
        <w:t>,</w:t>
      </w:r>
      <w:r w:rsidR="002A47B8" w:rsidRPr="002A47B8">
        <w:rPr>
          <w:sz w:val="20"/>
          <w:szCs w:val="20"/>
        </w:rPr>
        <w:t>682</w:t>
      </w:r>
      <w:r w:rsidRPr="002A47B8">
        <w:rPr>
          <w:sz w:val="20"/>
          <w:szCs w:val="20"/>
        </w:rPr>
        <w:t>.</w:t>
      </w:r>
      <w:r w:rsidR="002A47B8" w:rsidRPr="002A47B8">
        <w:rPr>
          <w:sz w:val="20"/>
          <w:szCs w:val="20"/>
        </w:rPr>
        <w:t>01</w:t>
      </w:r>
      <w:r w:rsidRPr="002A47B8">
        <w:rPr>
          <w:sz w:val="20"/>
          <w:szCs w:val="20"/>
        </w:rPr>
        <w:tab/>
        <w:t>$</w:t>
      </w:r>
      <w:r w:rsidR="002A47B8" w:rsidRPr="002A47B8">
        <w:rPr>
          <w:sz w:val="20"/>
          <w:szCs w:val="20"/>
        </w:rPr>
        <w:t>60</w:t>
      </w:r>
      <w:r w:rsidRPr="002A47B8">
        <w:rPr>
          <w:sz w:val="20"/>
          <w:szCs w:val="20"/>
        </w:rPr>
        <w:t>,</w:t>
      </w:r>
      <w:r w:rsidR="002A47B8" w:rsidRPr="002A47B8">
        <w:rPr>
          <w:sz w:val="20"/>
          <w:szCs w:val="20"/>
        </w:rPr>
        <w:t>864</w:t>
      </w:r>
      <w:r w:rsidRPr="002A47B8">
        <w:rPr>
          <w:sz w:val="20"/>
          <w:szCs w:val="20"/>
        </w:rPr>
        <w:t>.</w:t>
      </w:r>
      <w:r w:rsidR="002A47B8" w:rsidRPr="002A47B8">
        <w:rPr>
          <w:sz w:val="20"/>
          <w:szCs w:val="20"/>
        </w:rPr>
        <w:t>25</w:t>
      </w:r>
      <w:r w:rsidRPr="002A47B8">
        <w:rPr>
          <w:sz w:val="20"/>
          <w:szCs w:val="20"/>
        </w:rPr>
        <w:tab/>
        <w:t>$</w:t>
      </w:r>
      <w:r w:rsidR="002A47B8" w:rsidRPr="002A47B8">
        <w:rPr>
          <w:sz w:val="20"/>
          <w:szCs w:val="20"/>
        </w:rPr>
        <w:t>62</w:t>
      </w:r>
      <w:r w:rsidRPr="002A47B8">
        <w:rPr>
          <w:sz w:val="20"/>
          <w:szCs w:val="20"/>
        </w:rPr>
        <w:t>,</w:t>
      </w:r>
      <w:r w:rsidR="002A47B8" w:rsidRPr="002A47B8">
        <w:rPr>
          <w:sz w:val="20"/>
          <w:szCs w:val="20"/>
        </w:rPr>
        <w:t>536</w:t>
      </w:r>
      <w:r w:rsidRPr="002A47B8">
        <w:rPr>
          <w:sz w:val="20"/>
          <w:szCs w:val="20"/>
        </w:rPr>
        <w:t>.</w:t>
      </w:r>
      <w:r w:rsidR="002A47B8" w:rsidRPr="002A47B8">
        <w:rPr>
          <w:sz w:val="20"/>
          <w:szCs w:val="20"/>
        </w:rPr>
        <w:t>26</w:t>
      </w:r>
    </w:p>
    <w:p w14:paraId="21B6DE6C" w14:textId="77777777" w:rsidR="000C6459" w:rsidRDefault="000C6459"/>
    <w:sectPr w:rsidR="000C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61F"/>
    <w:multiLevelType w:val="hybridMultilevel"/>
    <w:tmpl w:val="243455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14"/>
    <w:rsid w:val="000C6459"/>
    <w:rsid w:val="002A47B8"/>
    <w:rsid w:val="002B2863"/>
    <w:rsid w:val="00AD667C"/>
    <w:rsid w:val="00E76413"/>
    <w:rsid w:val="00E82F14"/>
    <w:rsid w:val="00EF5A5F"/>
    <w:rsid w:val="00F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0514"/>
  <w15:chartTrackingRefBased/>
  <w15:docId w15:val="{C28E9693-FADE-4F8E-8FE8-F7D3EACD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2018-09-27T21:18:00Z</dcterms:created>
  <dcterms:modified xsi:type="dcterms:W3CDTF">2018-09-27T23:05:00Z</dcterms:modified>
</cp:coreProperties>
</file>